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EA763E" w:rsidRPr="00EA763E" w:rsidRDefault="00EA763E" w:rsidP="00EA763E">
      <w:pPr>
        <w:pStyle w:val="1"/>
        <w:spacing w:before="0" w:after="0"/>
        <w:ind w:left="0" w:firstLine="708"/>
        <w:jc w:val="both"/>
        <w:rPr>
          <w:rFonts w:cs="Times New Roman"/>
          <w:sz w:val="28"/>
          <w:szCs w:val="28"/>
        </w:rPr>
      </w:pPr>
      <w:r w:rsidRPr="00EA763E">
        <w:rPr>
          <w:sz w:val="36"/>
          <w:szCs w:val="36"/>
        </w:rPr>
        <w:t xml:space="preserve">Я воспитываю ребенка-инвалида. Для его реабилитации мне необходим отпуск в летнее время. Но работодатель отказывает мне в этом, говоря, что справедливо будет чередовать летние отпуска между мной и другими работниками. Правомерен ли такой отказ? </w:t>
      </w:r>
      <w:bookmarkStart w:id="0" w:name="block-system-main8"/>
      <w:bookmarkStart w:id="1" w:name="date29"/>
      <w:bookmarkEnd w:id="0"/>
      <w:bookmarkEnd w:id="1"/>
    </w:p>
    <w:p w:rsidR="00EA763E" w:rsidRDefault="00EA763E" w:rsidP="00EA763E">
      <w:pPr>
        <w:pStyle w:val="1"/>
        <w:spacing w:before="0" w:after="0"/>
        <w:ind w:left="0" w:firstLine="708"/>
        <w:jc w:val="both"/>
        <w:rPr>
          <w:rFonts w:cs="Times New Roman"/>
          <w:b w:val="0"/>
          <w:sz w:val="28"/>
          <w:szCs w:val="28"/>
        </w:rPr>
      </w:pPr>
    </w:p>
    <w:p w:rsidR="00EA763E" w:rsidRPr="00EA763E" w:rsidRDefault="00EA763E" w:rsidP="00EA763E">
      <w:pPr>
        <w:pStyle w:val="1"/>
        <w:spacing w:before="0" w:after="0"/>
        <w:ind w:left="0" w:firstLine="708"/>
        <w:jc w:val="both"/>
        <w:rPr>
          <w:rFonts w:cs="Times New Roman"/>
          <w:b w:val="0"/>
          <w:sz w:val="28"/>
          <w:szCs w:val="28"/>
        </w:rPr>
      </w:pPr>
      <w:bookmarkStart w:id="2" w:name="_GoBack"/>
      <w:bookmarkEnd w:id="2"/>
      <w:r w:rsidRPr="00EA763E">
        <w:rPr>
          <w:rFonts w:cs="Times New Roman"/>
          <w:b w:val="0"/>
          <w:sz w:val="28"/>
          <w:szCs w:val="28"/>
        </w:rPr>
        <w:t>Нет, не правомерен.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 Такое положение закреплено в статье 262.1 Трудового кодекса РФ</w:t>
      </w:r>
      <w:r w:rsidRPr="00EA763E">
        <w:rPr>
          <w:rFonts w:cs="Times New Roman"/>
          <w:b w:val="0"/>
          <w:sz w:val="28"/>
          <w:szCs w:val="28"/>
        </w:rPr>
        <w:t>.</w:t>
      </w:r>
    </w:p>
    <w:p w:rsidR="00EA763E" w:rsidRPr="00EA763E" w:rsidRDefault="00EA763E" w:rsidP="00EA763E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3E">
        <w:rPr>
          <w:rFonts w:ascii="Times New Roman" w:hAnsi="Times New Roman" w:cs="Times New Roman"/>
          <w:sz w:val="28"/>
          <w:szCs w:val="28"/>
        </w:rPr>
        <w:t>Неисполнение данного требования влечет админис</w:t>
      </w:r>
      <w:r>
        <w:rPr>
          <w:rFonts w:ascii="Times New Roman" w:hAnsi="Times New Roman" w:cs="Times New Roman"/>
          <w:sz w:val="28"/>
          <w:szCs w:val="28"/>
        </w:rPr>
        <w:t>тративную ответственность по ч.1 ст.</w:t>
      </w:r>
      <w:r w:rsidRPr="00EA763E">
        <w:rPr>
          <w:rFonts w:ascii="Times New Roman" w:hAnsi="Times New Roman" w:cs="Times New Roman"/>
          <w:sz w:val="28"/>
          <w:szCs w:val="28"/>
        </w:rPr>
        <w:t xml:space="preserve">5.27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EA763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для индивидуальных предпринимателей без образования юридического лица в размере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763E">
        <w:rPr>
          <w:rFonts w:ascii="Times New Roman" w:hAnsi="Times New Roman" w:cs="Times New Roman"/>
          <w:sz w:val="28"/>
          <w:szCs w:val="28"/>
        </w:rPr>
        <w:t xml:space="preserve"> тысячи рублей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763E">
        <w:rPr>
          <w:rFonts w:ascii="Times New Roman" w:hAnsi="Times New Roman" w:cs="Times New Roman"/>
          <w:sz w:val="28"/>
          <w:szCs w:val="28"/>
        </w:rPr>
        <w:t xml:space="preserve"> тысяч рублей, а для юридических лиц -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A763E">
        <w:rPr>
          <w:rFonts w:ascii="Times New Roman" w:hAnsi="Times New Roman" w:cs="Times New Roman"/>
          <w:sz w:val="28"/>
          <w:szCs w:val="28"/>
        </w:rPr>
        <w:t xml:space="preserve"> тысяч рублей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A763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A786B" w:rsidRDefault="00EA763E" w:rsidP="00EA763E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63E">
        <w:rPr>
          <w:rFonts w:ascii="Times New Roman" w:hAnsi="Times New Roman" w:cs="Times New Roman"/>
          <w:sz w:val="28"/>
          <w:szCs w:val="28"/>
        </w:rPr>
        <w:t>За защитой своих нарушенных прав Вы можете обратиться в государственную инспекцию труда области, в прокуратуру по месту нахождения работодателя или в суд.</w:t>
      </w:r>
    </w:p>
    <w:p w:rsidR="00EA763E" w:rsidRPr="005E3DC1" w:rsidRDefault="00EA763E" w:rsidP="00EA763E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3DC1">
        <w:rPr>
          <w:rFonts w:ascii="Times New Roman" w:hAnsi="Times New Roman" w:cs="Times New Roman"/>
          <w:sz w:val="28"/>
          <w:szCs w:val="28"/>
        </w:rPr>
        <w:t xml:space="preserve">  Помощник прокурора </w:t>
      </w:r>
    </w:p>
    <w:p w:rsidR="005A786B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5A786B"/>
    <w:rsid w:val="005E3DC1"/>
    <w:rsid w:val="00727969"/>
    <w:rsid w:val="00734032"/>
    <w:rsid w:val="007B7BF0"/>
    <w:rsid w:val="009064CA"/>
    <w:rsid w:val="00986956"/>
    <w:rsid w:val="00B20053"/>
    <w:rsid w:val="00D86F31"/>
    <w:rsid w:val="00E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2020-10-20T15:58:00Z</dcterms:created>
  <dcterms:modified xsi:type="dcterms:W3CDTF">2020-10-20T15:58:00Z</dcterms:modified>
</cp:coreProperties>
</file>